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44146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744146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744146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Michael sort</w:t>
      </w:r>
      <w:r w:rsidR="004E0EF2">
        <w:rPr>
          <w:rFonts w:ascii="Times New Roman" w:hAnsi="Times New Roman" w:cs="Times New Roman"/>
          <w:sz w:val="24"/>
          <w:szCs w:val="24"/>
        </w:rPr>
        <w:t xml:space="preserve"> de</w:t>
      </w:r>
      <w:r w:rsidR="00C16925">
        <w:rPr>
          <w:rFonts w:ascii="Times New Roman" w:hAnsi="Times New Roman" w:cs="Times New Roman"/>
          <w:sz w:val="24"/>
          <w:szCs w:val="24"/>
        </w:rPr>
        <w:t xml:space="preserve"> la salle spéciale.</w:t>
      </w:r>
    </w:p>
    <w:p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Ah enfin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Enfin quoi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Je pensais que tu allais t’étouffer ! Comment as-tu fait camarade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J’</w:t>
      </w:r>
      <w:r w:rsidR="004E0EF2">
        <w:rPr>
          <w:rFonts w:ascii="Times New Roman" w:hAnsi="Times New Roman" w:cs="Times New Roman"/>
          <w:sz w:val="24"/>
          <w:szCs w:val="24"/>
        </w:rPr>
        <w:t>y suis allé</w:t>
      </w:r>
      <w:r w:rsidR="00C16925">
        <w:rPr>
          <w:rFonts w:ascii="Times New Roman" w:hAnsi="Times New Roman" w:cs="Times New Roman"/>
          <w:sz w:val="24"/>
          <w:szCs w:val="24"/>
        </w:rPr>
        <w:t xml:space="preserve"> et j’ai survécu. Je pouvais bien le faire ! Je ne savais pas ce qu</w:t>
      </w:r>
      <w:r w:rsidR="008F3A9E">
        <w:rPr>
          <w:rFonts w:ascii="Times New Roman" w:hAnsi="Times New Roman" w:cs="Times New Roman"/>
          <w:sz w:val="24"/>
          <w:szCs w:val="24"/>
        </w:rPr>
        <w:t>e ressentais</w:t>
      </w:r>
      <w:r w:rsidR="00C16925">
        <w:rPr>
          <w:rFonts w:ascii="Times New Roman" w:hAnsi="Times New Roman" w:cs="Times New Roman"/>
          <w:sz w:val="24"/>
          <w:szCs w:val="24"/>
        </w:rPr>
        <w:t xml:space="preserve"> les </w:t>
      </w:r>
      <w:r w:rsidR="008F3A9E">
        <w:rPr>
          <w:rFonts w:ascii="Times New Roman" w:hAnsi="Times New Roman" w:cs="Times New Roman"/>
          <w:sz w:val="24"/>
          <w:szCs w:val="24"/>
        </w:rPr>
        <w:t>sensations d’un cosmonaute. J’y ai</w:t>
      </w:r>
      <w:r w:rsidR="00C16925">
        <w:rPr>
          <w:rFonts w:ascii="Times New Roman" w:hAnsi="Times New Roman" w:cs="Times New Roman"/>
          <w:sz w:val="24"/>
          <w:szCs w:val="24"/>
        </w:rPr>
        <w:t xml:space="preserve"> donc était de moi-même ! Tu me devais bien cela au nom de ma dernière mission</w:t>
      </w:r>
      <w:r w:rsidR="008F3A9E"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Vas-tu me faire du chantage encore longtemps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Du chantage ? Quel chantage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Tu sais parfaitement de quoi je parle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8F3A9E">
        <w:rPr>
          <w:rFonts w:ascii="Times New Roman" w:hAnsi="Times New Roman" w:cs="Times New Roman"/>
          <w:sz w:val="24"/>
          <w:szCs w:val="24"/>
        </w:rPr>
        <w:t>Où</w:t>
      </w:r>
      <w:r w:rsidR="00C16925">
        <w:rPr>
          <w:rFonts w:ascii="Times New Roman" w:hAnsi="Times New Roman" w:cs="Times New Roman"/>
          <w:sz w:val="24"/>
          <w:szCs w:val="24"/>
        </w:rPr>
        <w:t xml:space="preserve"> sont les enfants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Sandra et Thorn sont dans leur</w:t>
      </w:r>
      <w:r w:rsidR="008F3A9E">
        <w:rPr>
          <w:rFonts w:ascii="Times New Roman" w:hAnsi="Times New Roman" w:cs="Times New Roman"/>
          <w:sz w:val="24"/>
          <w:szCs w:val="24"/>
        </w:rPr>
        <w:t xml:space="preserve"> cabine, pourquoi me poses-tu cette</w:t>
      </w:r>
      <w:r w:rsidR="00C16925">
        <w:rPr>
          <w:rFonts w:ascii="Times New Roman" w:hAnsi="Times New Roman" w:cs="Times New Roman"/>
          <w:sz w:val="24"/>
          <w:szCs w:val="24"/>
        </w:rPr>
        <w:t xml:space="preserve"> question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Je ne retrouve plus la carte lunaire ! Est-ce Sandra qui l’a </w:t>
      </w:r>
      <w:r w:rsidR="008F3A9E">
        <w:rPr>
          <w:rFonts w:ascii="Times New Roman" w:hAnsi="Times New Roman" w:cs="Times New Roman"/>
          <w:sz w:val="24"/>
          <w:szCs w:val="24"/>
        </w:rPr>
        <w:t>re</w:t>
      </w:r>
      <w:r w:rsidR="00C16925">
        <w:rPr>
          <w:rFonts w:ascii="Times New Roman" w:hAnsi="Times New Roman" w:cs="Times New Roman"/>
          <w:sz w:val="24"/>
          <w:szCs w:val="24"/>
        </w:rPr>
        <w:t>pris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Pourquoi tiens-tu tant à cette carte lunaire Michael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Je n’ai pas d’explications à te fournir camarade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Je vois que tu es toujours aussi tête de mule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Et moi, je vois que tu es toujours aussi donneur de leçon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Est-ce une provocation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Non, c’est une réaction Lord John Smith parce que provocation = réaction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Penses-tu faire le malin encore longtemps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Aussi longtemps qu’il me plaira. Arrête de parler, tu m’ennuies, écarte-toi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Et si je refuse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8F3A9E">
        <w:rPr>
          <w:rFonts w:ascii="Times New Roman" w:hAnsi="Times New Roman" w:cs="Times New Roman"/>
          <w:sz w:val="24"/>
          <w:szCs w:val="24"/>
        </w:rPr>
        <w:t>Je serais obligé de t’y contraindre et à en</w:t>
      </w:r>
      <w:r w:rsidR="00C16925">
        <w:rPr>
          <w:rFonts w:ascii="Times New Roman" w:hAnsi="Times New Roman" w:cs="Times New Roman"/>
          <w:sz w:val="24"/>
          <w:szCs w:val="24"/>
        </w:rPr>
        <w:t xml:space="preserve"> venir aux mains avec toi camarade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Je n’ai pas envi de me salir les</w:t>
      </w:r>
      <w:r w:rsidR="008F3A9E">
        <w:rPr>
          <w:rFonts w:ascii="Times New Roman" w:hAnsi="Times New Roman" w:cs="Times New Roman"/>
          <w:sz w:val="24"/>
          <w:szCs w:val="24"/>
        </w:rPr>
        <w:t xml:space="preserve"> mains avec toi ! Tu n’en vaux pas la peine, camarade.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F3A9E">
        <w:rPr>
          <w:rFonts w:ascii="Times New Roman" w:hAnsi="Times New Roman" w:cs="Times New Roman"/>
          <w:sz w:val="24"/>
          <w:szCs w:val="24"/>
        </w:rPr>
        <w:t>Sais-tu ce qu’on dit ? Jeu de main, jeu de vilain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Parles-tu pour toi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Non ! Bon écoute, je retourne dans ma cabine parce que je sens que si je continue de te parler, je vais faire une chose que je risque de regretter.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Que veux-tu dire là ? Lord ? Lord ?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 xml:space="preserve">Le cosmonaute part, il retourne dans sa cabine en claquant la porte mais Michael ne s’énerve pas du tout. Il commence à connaître son ami de longue date et ces réactions toujours impulsives du passé.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On ne se refait pas et on s’assume comme on est ! Sandra et Thorn entendent un bruit assourdissant dans la cabine de Lord John Smith. Ils ouvrent la porte délicatement mais n’entende rien. Ils se posent des questions…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Thorn ? Thorn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Oui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Penses-tu que ce soit encore Michael qui l’ait frustré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16925">
        <w:rPr>
          <w:rFonts w:ascii="Times New Roman" w:hAnsi="Times New Roman" w:cs="Times New Roman"/>
          <w:sz w:val="24"/>
          <w:szCs w:val="24"/>
        </w:rPr>
        <w:t>Tout est possible avec ce fou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4E0EF2">
        <w:rPr>
          <w:rFonts w:ascii="Times New Roman" w:hAnsi="Times New Roman" w:cs="Times New Roman"/>
          <w:sz w:val="24"/>
          <w:szCs w:val="24"/>
        </w:rPr>
        <w:t xml:space="preserve">Je crains que ce voyage ne se finisse mal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4E0EF2">
        <w:rPr>
          <w:rFonts w:ascii="Times New Roman" w:hAnsi="Times New Roman" w:cs="Times New Roman"/>
          <w:sz w:val="24"/>
          <w:szCs w:val="24"/>
        </w:rPr>
        <w:t xml:space="preserve">Comment cela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="004E0EF2">
        <w:rPr>
          <w:rFonts w:ascii="Times New Roman" w:hAnsi="Times New Roman" w:cs="Times New Roman"/>
          <w:sz w:val="24"/>
          <w:szCs w:val="24"/>
        </w:rPr>
        <w:t xml:space="preserve">Viens voir ! Viens dans ma cabine ! </w:t>
      </w: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="004E0EF2" w:rsidRPr="004E0EF2">
        <w:rPr>
          <w:rFonts w:ascii="Times New Roman" w:hAnsi="Times New Roman" w:cs="Times New Roman"/>
          <w:sz w:val="24"/>
          <w:szCs w:val="24"/>
        </w:rPr>
        <w:t>Thorn va dans la cabine de Sandra</w:t>
      </w:r>
      <w:r w:rsidR="008F3A9E">
        <w:rPr>
          <w:rFonts w:ascii="Times New Roman" w:hAnsi="Times New Roman" w:cs="Times New Roman"/>
          <w:sz w:val="24"/>
          <w:szCs w:val="24"/>
        </w:rPr>
        <w:t xml:space="preserve"> qui veut</w:t>
      </w:r>
      <w:r w:rsidR="004E0EF2">
        <w:rPr>
          <w:rFonts w:ascii="Times New Roman" w:hAnsi="Times New Roman" w:cs="Times New Roman"/>
          <w:sz w:val="24"/>
          <w:szCs w:val="24"/>
        </w:rPr>
        <w:t xml:space="preserve"> lui dire quelque chose…</w:t>
      </w:r>
    </w:p>
    <w:sectPr w:rsidR="004E50DA" w:rsidSect="00005D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3B3315">
        <w:separator/>
      </w:r>
    </w:p>
  </w:endnote>
  <w:endnote w:type="continuationSeparator" w:id="1">
    <w:p>
      <w:pPr>
        <w:spacing w:after="0" w:line="240" w:lineRule="auto"/>
      </w:pPr>
      <w:r w:rsidR="003B3315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44146">
      <w:t>235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3B3315">
        <w:separator/>
      </w:r>
    </w:p>
  </w:footnote>
  <w:footnote w:type="continuationSeparator" w:id="1">
    <w:p>
      <w:pPr>
        <w:spacing w:after="0" w:line="240" w:lineRule="auto"/>
      </w:pPr>
      <w:r w:rsidR="003B3315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337310D4"/>
    <w:multiLevelType w:val="hybridMultilevel"/>
    <w:tmpl w:val="349249F8"/>
    <w:lvl w:ilvl="0" w:tplc="A274EC98">
      <w:start w:val="4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44146"/>
    <w:rsid w:val="00005D05"/>
    <w:rsid w:val="001C37BC"/>
    <w:rsid w:val="00216499"/>
    <w:rsid w:val="003B3315"/>
    <w:rsid w:val="004E0EF2"/>
    <w:rsid w:val="004E50DA"/>
    <w:rsid w:val="00744146"/>
    <w:rsid w:val="008F3A9E"/>
    <w:rsid w:val="00C1692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05D05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4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4146"/>
  </w:style>
  <w:style w:type="paragraph" w:styleId="Pieddepage">
    <w:name w:val="footer"/>
    <w:basedOn w:val="Normal"/>
    <w:link w:val="PieddepageCar"/>
    <w:uiPriority w:val="99"/>
    <w:semiHidden/>
    <w:unhideWhenUsed/>
    <w:rsid w:val="0074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4146"/>
  </w:style>
  <w:style w:type="paragraph" w:styleId="Textedebulles">
    <w:name w:val="Balloon Text"/>
    <w:basedOn w:val="Normal"/>
    <w:link w:val="TextedebullesCar"/>
    <w:uiPriority w:val="99"/>
    <w:semiHidden/>
    <w:unhideWhenUsed/>
    <w:rsid w:val="0074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1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69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0033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2006-08-23T12:20:00Z</dcterms:created>
  <dcterms:modified xsi:type="dcterms:W3CDTF">2006-08-23T18:17:00Z</dcterms:modified>
</cp:coreProperties>
</file>